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4DF45" w14:textId="77777777" w:rsidR="00551D40" w:rsidRPr="00F47F5A" w:rsidRDefault="00565692" w:rsidP="00F47F5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R7</w:t>
      </w:r>
      <w:r w:rsidR="00F47F5A" w:rsidRPr="00F47F5A">
        <w:rPr>
          <w:b/>
          <w:sz w:val="28"/>
          <w:u w:val="single"/>
        </w:rPr>
        <w:t xml:space="preserve"> Emergency New Business Motion</w:t>
      </w:r>
    </w:p>
    <w:p w14:paraId="575617BB" w14:textId="77777777" w:rsidR="00F47F5A" w:rsidRDefault="00F47F5A" w:rsidP="00F47F5A">
      <w:pPr>
        <w:jc w:val="both"/>
      </w:pPr>
    </w:p>
    <w:p w14:paraId="1CD94D95" w14:textId="77777777" w:rsidR="00F47F5A" w:rsidRDefault="00F47F5A" w:rsidP="00F47F5A">
      <w:pPr>
        <w:jc w:val="both"/>
      </w:pPr>
      <w:r>
        <w:t xml:space="preserve">WSBC Emergency New Business Committee Guidelines </w:t>
      </w:r>
      <w:r w:rsidR="00565692">
        <w:t xml:space="preserve">(and used by R7) </w:t>
      </w:r>
      <w:r>
        <w:t>state:</w:t>
      </w:r>
    </w:p>
    <w:p w14:paraId="57820F24" w14:textId="77777777" w:rsidR="00F47F5A" w:rsidRDefault="00F47F5A" w:rsidP="00F47F5A">
      <w:pPr>
        <w:jc w:val="both"/>
      </w:pPr>
      <w:r>
        <w:t xml:space="preserve">The criteria for qualifying as </w:t>
      </w:r>
      <w:proofErr w:type="gramStart"/>
      <w:r>
        <w:t>a</w:t>
      </w:r>
      <w:proofErr w:type="gramEnd"/>
      <w:r>
        <w:t xml:space="preserve"> ENB motion is based on:</w:t>
      </w:r>
    </w:p>
    <w:p w14:paraId="338BB2E4" w14:textId="77777777" w:rsidR="00F47F5A" w:rsidRDefault="00F47F5A" w:rsidP="00F47F5A">
      <w:pPr>
        <w:pStyle w:val="ListParagraph"/>
        <w:numPr>
          <w:ilvl w:val="0"/>
          <w:numId w:val="1"/>
        </w:numPr>
        <w:jc w:val="both"/>
      </w:pPr>
      <w:r>
        <w:t>The motion refers to new business only and is not a bylaw amendment.</w:t>
      </w:r>
    </w:p>
    <w:p w14:paraId="115AB45D" w14:textId="77777777" w:rsidR="00F47F5A" w:rsidRDefault="00F47F5A" w:rsidP="00F47F5A">
      <w:pPr>
        <w:pStyle w:val="ListParagraph"/>
        <w:numPr>
          <w:ilvl w:val="0"/>
          <w:numId w:val="1"/>
        </w:numPr>
        <w:jc w:val="both"/>
      </w:pPr>
      <w:r>
        <w:t>The matter is of an urgent nature and not considering the motion immediately would be detrimental to the welfare of the organization.</w:t>
      </w:r>
    </w:p>
    <w:p w14:paraId="5FC61DF6" w14:textId="77777777" w:rsidR="00F47F5A" w:rsidRDefault="00F47F5A" w:rsidP="00F47F5A">
      <w:pPr>
        <w:jc w:val="both"/>
      </w:pPr>
    </w:p>
    <w:p w14:paraId="4E785FD3" w14:textId="5BF033F3" w:rsidR="00F47F5A" w:rsidRDefault="00F47F5A" w:rsidP="00F47F5A">
      <w:pPr>
        <w:jc w:val="both"/>
      </w:pPr>
      <w:r>
        <w:t xml:space="preserve">Motions will be written on the form and submitted to the </w:t>
      </w:r>
      <w:r w:rsidR="00565692">
        <w:t xml:space="preserve">Bylaws Committee Chair or Bylaws Committee Board Liaison </w:t>
      </w:r>
      <w:bookmarkStart w:id="0" w:name="_GoBack"/>
      <w:bookmarkEnd w:id="0"/>
      <w:r>
        <w:t xml:space="preserve">no later than </w:t>
      </w:r>
      <w:r w:rsidR="00565692">
        <w:t>noon</w:t>
      </w:r>
      <w:r>
        <w:t xml:space="preserve"> on </w:t>
      </w:r>
      <w:r w:rsidR="00565692">
        <w:t>Saturday of a Region 7 Assembly</w:t>
      </w:r>
      <w:r>
        <w:t>.</w:t>
      </w:r>
    </w:p>
    <w:p w14:paraId="7B010C59" w14:textId="77777777" w:rsidR="00F47F5A" w:rsidRDefault="00F47F5A" w:rsidP="00F47F5A">
      <w:pPr>
        <w:jc w:val="both"/>
      </w:pPr>
    </w:p>
    <w:p w14:paraId="7243A558" w14:textId="77777777" w:rsidR="00AA2201" w:rsidRDefault="00AA2201" w:rsidP="00F47F5A">
      <w:pPr>
        <w:jc w:val="both"/>
      </w:pPr>
      <w:r>
        <w:t xml:space="preserve">Submitted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Position: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2B1A48" w14:textId="77777777" w:rsidR="00AA2201" w:rsidRDefault="00AA2201" w:rsidP="0070357D">
      <w:pPr>
        <w:pBdr>
          <w:bottom w:val="single" w:sz="4" w:space="1" w:color="auto"/>
        </w:pBdr>
        <w:jc w:val="both"/>
      </w:pPr>
    </w:p>
    <w:p w14:paraId="189BF2A2" w14:textId="77777777" w:rsidR="0070357D" w:rsidRPr="00384EAD" w:rsidRDefault="00384EAD" w:rsidP="00F47F5A">
      <w:pPr>
        <w:jc w:val="both"/>
        <w:rPr>
          <w:b/>
        </w:rPr>
      </w:pPr>
      <w:r w:rsidRPr="00384EAD">
        <w:rPr>
          <w:b/>
        </w:rPr>
        <w:t>Motion</w:t>
      </w:r>
    </w:p>
    <w:p w14:paraId="31B7E65A" w14:textId="77777777" w:rsidR="00384EAD" w:rsidRDefault="00384EAD" w:rsidP="00F47F5A">
      <w:pPr>
        <w:jc w:val="both"/>
      </w:pPr>
    </w:p>
    <w:p w14:paraId="770CD8B1" w14:textId="77777777" w:rsidR="00384EAD" w:rsidRDefault="00384EAD" w:rsidP="00F47F5A">
      <w:pPr>
        <w:jc w:val="both"/>
      </w:pPr>
    </w:p>
    <w:p w14:paraId="42E201E0" w14:textId="77777777" w:rsidR="00384EAD" w:rsidRDefault="00384EAD" w:rsidP="00F47F5A">
      <w:pPr>
        <w:jc w:val="both"/>
      </w:pPr>
    </w:p>
    <w:p w14:paraId="736EC6B6" w14:textId="77777777" w:rsidR="00384EAD" w:rsidRDefault="00384EAD" w:rsidP="00F47F5A">
      <w:pPr>
        <w:jc w:val="both"/>
      </w:pPr>
    </w:p>
    <w:p w14:paraId="7BCA3A3C" w14:textId="77777777" w:rsidR="00384EAD" w:rsidRDefault="00384EAD" w:rsidP="00F47F5A">
      <w:pPr>
        <w:jc w:val="both"/>
      </w:pPr>
    </w:p>
    <w:p w14:paraId="18291566" w14:textId="77777777" w:rsidR="00384EAD" w:rsidRDefault="00384EAD" w:rsidP="00F47F5A">
      <w:pPr>
        <w:jc w:val="both"/>
      </w:pPr>
    </w:p>
    <w:p w14:paraId="7B26986F" w14:textId="77777777" w:rsidR="00384EAD" w:rsidRDefault="00384EAD" w:rsidP="00F47F5A">
      <w:pPr>
        <w:jc w:val="both"/>
      </w:pPr>
    </w:p>
    <w:p w14:paraId="12B2C4E0" w14:textId="77777777" w:rsidR="00384EAD" w:rsidRDefault="00384EAD" w:rsidP="00F47F5A">
      <w:pPr>
        <w:jc w:val="both"/>
      </w:pPr>
    </w:p>
    <w:p w14:paraId="6F37843D" w14:textId="77777777" w:rsidR="00384EAD" w:rsidRDefault="00384EAD" w:rsidP="00F47F5A">
      <w:pPr>
        <w:jc w:val="both"/>
      </w:pPr>
    </w:p>
    <w:p w14:paraId="3FD90136" w14:textId="77777777" w:rsidR="00384EAD" w:rsidRDefault="00384EAD" w:rsidP="00384EAD">
      <w:pPr>
        <w:pBdr>
          <w:bottom w:val="single" w:sz="4" w:space="1" w:color="auto"/>
        </w:pBdr>
        <w:jc w:val="both"/>
      </w:pPr>
    </w:p>
    <w:p w14:paraId="03104193" w14:textId="77777777" w:rsidR="00384EAD" w:rsidRPr="00384EAD" w:rsidRDefault="00384EAD" w:rsidP="00F47F5A">
      <w:pPr>
        <w:jc w:val="both"/>
        <w:rPr>
          <w:b/>
        </w:rPr>
      </w:pPr>
      <w:r w:rsidRPr="00384EAD">
        <w:rPr>
          <w:b/>
        </w:rPr>
        <w:t>Why is this urgent?</w:t>
      </w:r>
    </w:p>
    <w:p w14:paraId="21B0466C" w14:textId="77777777" w:rsidR="00384EAD" w:rsidRDefault="00384EAD" w:rsidP="00F47F5A">
      <w:pPr>
        <w:jc w:val="both"/>
      </w:pPr>
    </w:p>
    <w:p w14:paraId="028A628D" w14:textId="77777777" w:rsidR="00384EAD" w:rsidRDefault="00384EAD" w:rsidP="00F47F5A">
      <w:pPr>
        <w:jc w:val="both"/>
      </w:pPr>
    </w:p>
    <w:p w14:paraId="11F36004" w14:textId="77777777" w:rsidR="00384EAD" w:rsidRDefault="00384EAD" w:rsidP="00F47F5A">
      <w:pPr>
        <w:jc w:val="both"/>
      </w:pPr>
    </w:p>
    <w:p w14:paraId="40B7340D" w14:textId="77777777" w:rsidR="00384EAD" w:rsidRDefault="00384EAD" w:rsidP="00F47F5A">
      <w:pPr>
        <w:jc w:val="both"/>
      </w:pPr>
    </w:p>
    <w:p w14:paraId="4F54A2D9" w14:textId="77777777" w:rsidR="00384EAD" w:rsidRDefault="00384EAD" w:rsidP="00384EAD">
      <w:pPr>
        <w:pBdr>
          <w:bottom w:val="single" w:sz="4" w:space="1" w:color="auto"/>
        </w:pBdr>
        <w:jc w:val="both"/>
      </w:pPr>
    </w:p>
    <w:p w14:paraId="7CF84DA6" w14:textId="77777777" w:rsidR="00384EAD" w:rsidRPr="00384EAD" w:rsidRDefault="00384EAD" w:rsidP="00F47F5A">
      <w:pPr>
        <w:jc w:val="both"/>
        <w:rPr>
          <w:b/>
        </w:rPr>
      </w:pPr>
      <w:r w:rsidRPr="00384EAD">
        <w:rPr>
          <w:b/>
        </w:rPr>
        <w:t>Cost</w:t>
      </w:r>
    </w:p>
    <w:p w14:paraId="5CC7CBF2" w14:textId="77777777" w:rsidR="00384EAD" w:rsidRDefault="00384EAD" w:rsidP="00F47F5A">
      <w:pPr>
        <w:jc w:val="both"/>
      </w:pPr>
    </w:p>
    <w:p w14:paraId="77E7D974" w14:textId="77777777" w:rsidR="00384EAD" w:rsidRDefault="00384EAD" w:rsidP="00F47F5A">
      <w:pPr>
        <w:jc w:val="both"/>
      </w:pPr>
    </w:p>
    <w:p w14:paraId="148E2F7A" w14:textId="77777777" w:rsidR="00384EAD" w:rsidRDefault="00384EAD" w:rsidP="00384EAD">
      <w:pPr>
        <w:pBdr>
          <w:bottom w:val="single" w:sz="4" w:space="1" w:color="auto"/>
        </w:pBdr>
        <w:jc w:val="both"/>
      </w:pPr>
    </w:p>
    <w:p w14:paraId="2DC02A5F" w14:textId="77777777" w:rsidR="00384EAD" w:rsidRPr="00384EAD" w:rsidRDefault="00384EAD" w:rsidP="00F47F5A">
      <w:pPr>
        <w:jc w:val="both"/>
        <w:rPr>
          <w:b/>
        </w:rPr>
      </w:pPr>
      <w:r w:rsidRPr="00384EAD">
        <w:rPr>
          <w:b/>
        </w:rPr>
        <w:t>Argument Submitted</w:t>
      </w:r>
    </w:p>
    <w:p w14:paraId="40264A31" w14:textId="77777777" w:rsidR="00384EAD" w:rsidRPr="00AA2201" w:rsidRDefault="00384EAD" w:rsidP="00F47F5A">
      <w:pPr>
        <w:jc w:val="both"/>
      </w:pPr>
    </w:p>
    <w:sectPr w:rsidR="00384EAD" w:rsidRPr="00AA2201" w:rsidSect="00F47F5A"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2B8ED" w14:textId="77777777" w:rsidR="00B35AA1" w:rsidRDefault="00B35AA1" w:rsidP="00F47F5A">
      <w:r>
        <w:separator/>
      </w:r>
    </w:p>
  </w:endnote>
  <w:endnote w:type="continuationSeparator" w:id="0">
    <w:p w14:paraId="3E92B6DD" w14:textId="77777777" w:rsidR="00B35AA1" w:rsidRDefault="00B35AA1" w:rsidP="00F4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E5D64" w14:textId="77777777" w:rsidR="00384EAD" w:rsidRPr="00384EAD" w:rsidRDefault="00384EAD" w:rsidP="00384EAD">
    <w:pPr>
      <w:pStyle w:val="Footer"/>
      <w:pBdr>
        <w:top w:val="single" w:sz="4" w:space="1" w:color="auto"/>
      </w:pBdr>
      <w:rPr>
        <w:b/>
      </w:rPr>
    </w:pPr>
    <w:r w:rsidRPr="00384EAD">
      <w:rPr>
        <w:b/>
      </w:rPr>
      <w:t>Emergency New Business Committee Disposition</w:t>
    </w:r>
  </w:p>
  <w:p w14:paraId="0921C7EF" w14:textId="77777777" w:rsidR="00384EAD" w:rsidRDefault="00B35AA1" w:rsidP="00384EAD">
    <w:pPr>
      <w:pStyle w:val="Footer"/>
      <w:pBdr>
        <w:top w:val="single" w:sz="4" w:space="1" w:color="auto"/>
      </w:pBdr>
    </w:pPr>
    <w:sdt>
      <w:sdtPr>
        <w:id w:val="84768122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384EAD">
          <w:rPr>
            <w:rFonts w:ascii="MS Gothic" w:eastAsia="MS Gothic" w:hAnsi="MS Gothic" w:hint="eastAsia"/>
          </w:rPr>
          <w:t>☐</w:t>
        </w:r>
      </w:sdtContent>
    </w:sdt>
    <w:r w:rsidR="00384EAD">
      <w:t xml:space="preserve"> Qualified, submit to </w:t>
    </w:r>
    <w:r w:rsidR="00565692">
      <w:t>Assembly</w:t>
    </w:r>
    <w:r w:rsidR="00384EAD">
      <w:tab/>
    </w:r>
    <w:r w:rsidR="00384EAD">
      <w:tab/>
    </w:r>
    <w:sdt>
      <w:sdtPr>
        <w:id w:val="192082312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384EAD">
          <w:rPr>
            <w:rFonts w:ascii="MS Gothic" w:eastAsia="MS Gothic" w:hAnsi="MS Gothic" w:hint="eastAsia"/>
          </w:rPr>
          <w:t>☐</w:t>
        </w:r>
      </w:sdtContent>
    </w:sdt>
    <w:r w:rsidR="00384EAD">
      <w:t xml:space="preserve"> Disqualified, return to maker</w:t>
    </w:r>
  </w:p>
  <w:p w14:paraId="6FFFC003" w14:textId="77777777" w:rsidR="00384EAD" w:rsidRDefault="00384EAD" w:rsidP="00384EAD">
    <w:pPr>
      <w:pStyle w:val="Footer"/>
      <w:pBdr>
        <w:top w:val="single" w:sz="4" w:space="1" w:color="auto"/>
      </w:pBdr>
    </w:pPr>
    <w:r>
      <w:tab/>
    </w:r>
    <w:r>
      <w:tab/>
      <w:t>Motion #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99F19" w14:textId="77777777" w:rsidR="00B35AA1" w:rsidRDefault="00B35AA1" w:rsidP="00F47F5A">
      <w:r>
        <w:separator/>
      </w:r>
    </w:p>
  </w:footnote>
  <w:footnote w:type="continuationSeparator" w:id="0">
    <w:p w14:paraId="433F9A8B" w14:textId="77777777" w:rsidR="00B35AA1" w:rsidRDefault="00B35AA1" w:rsidP="00F4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F2C4" w14:textId="77777777" w:rsidR="00F47F5A" w:rsidRDefault="00565692" w:rsidP="00F47F5A">
    <w:pPr>
      <w:pStyle w:val="Header"/>
      <w:jc w:val="center"/>
    </w:pPr>
    <w:r>
      <w:rPr>
        <w:rFonts w:ascii="Arial" w:hAnsi="Arial" w:cs="Arial"/>
        <w:noProof/>
        <w:color w:val="428BCA"/>
        <w:sz w:val="21"/>
        <w:szCs w:val="21"/>
      </w:rPr>
      <w:drawing>
        <wp:inline distT="0" distB="0" distL="0" distR="0" wp14:anchorId="37CD467B" wp14:editId="5915BC37">
          <wp:extent cx="2604053" cy="1087306"/>
          <wp:effectExtent l="0" t="0" r="6350" b="0"/>
          <wp:docPr id="2" name="Picture 2" descr="Region 7 of Overeaters Anonymous">
            <a:hlinkClick xmlns:a="http://schemas.openxmlformats.org/drawingml/2006/main" r:id="rId1" tooltip="&quot;Region 7 of Overeaters Anonymou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7 of Overeaters Anonymous">
                    <a:hlinkClick r:id="rId1" tooltip="&quot;Region 7 of Overeaters Anonymous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8" t="4582" r="3594" b="4551"/>
                  <a:stretch/>
                </pic:blipFill>
                <pic:spPr bwMode="auto">
                  <a:xfrm>
                    <a:off x="0" y="0"/>
                    <a:ext cx="2604289" cy="108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B76F2"/>
    <w:multiLevelType w:val="hybridMultilevel"/>
    <w:tmpl w:val="569C2E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5A"/>
    <w:rsid w:val="00384EAD"/>
    <w:rsid w:val="00551D40"/>
    <w:rsid w:val="00565692"/>
    <w:rsid w:val="0070357D"/>
    <w:rsid w:val="00814BEA"/>
    <w:rsid w:val="00AA2201"/>
    <w:rsid w:val="00B35AA1"/>
    <w:rsid w:val="00F47F5A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339C6"/>
  <w15:docId w15:val="{E5E7E054-D6FC-7940-BC96-C7A566B5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F5A"/>
  </w:style>
  <w:style w:type="paragraph" w:styleId="Footer">
    <w:name w:val="footer"/>
    <w:basedOn w:val="Normal"/>
    <w:link w:val="FooterChar"/>
    <w:uiPriority w:val="99"/>
    <w:unhideWhenUsed/>
    <w:rsid w:val="00F47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F5A"/>
  </w:style>
  <w:style w:type="paragraph" w:styleId="ListParagraph">
    <w:name w:val="List Paragraph"/>
    <w:basedOn w:val="Normal"/>
    <w:uiPriority w:val="34"/>
    <w:qFormat/>
    <w:rsid w:val="00F47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oaregion7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Zimmerman</dc:creator>
  <cp:lastModifiedBy>Microsoft Office User</cp:lastModifiedBy>
  <cp:revision>2</cp:revision>
  <dcterms:created xsi:type="dcterms:W3CDTF">2019-04-20T16:26:00Z</dcterms:created>
  <dcterms:modified xsi:type="dcterms:W3CDTF">2019-04-20T16:26:00Z</dcterms:modified>
</cp:coreProperties>
</file>